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CE" w:rsidRDefault="006B0ECE" w:rsidP="00602E5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B0ECE" w:rsidRDefault="006B0ECE" w:rsidP="00602E5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602E5B" w:rsidRDefault="00602E5B" w:rsidP="00602E5B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/2021</w:t>
      </w:r>
    </w:p>
    <w:p w:rsidR="00602E5B" w:rsidRDefault="00602E5B" w:rsidP="00602E5B">
      <w:pPr>
        <w:ind w:left="-720"/>
        <w:jc w:val="both"/>
        <w:rPr>
          <w:rFonts w:cstheme="minorHAnsi"/>
          <w:iCs/>
          <w:sz w:val="24"/>
        </w:rPr>
      </w:pPr>
    </w:p>
    <w:p w:rsidR="00602E5B" w:rsidRDefault="00602E5B" w:rsidP="00602E5B">
      <w:pPr>
        <w:ind w:left="-720"/>
        <w:jc w:val="both"/>
        <w:rPr>
          <w:rFonts w:cstheme="minorHAnsi"/>
          <w:iCs/>
        </w:rPr>
      </w:pPr>
    </w:p>
    <w:p w:rsidR="00602E5B" w:rsidRDefault="00602E5B" w:rsidP="00602E5B">
      <w:pPr>
        <w:ind w:left="-720"/>
        <w:jc w:val="both"/>
        <w:rPr>
          <w:rFonts w:cstheme="minorHAnsi"/>
          <w:iCs/>
        </w:rPr>
      </w:pPr>
    </w:p>
    <w:p w:rsidR="00602E5B" w:rsidRDefault="00602E5B" w:rsidP="00602E5B">
      <w:pPr>
        <w:ind w:left="-720"/>
        <w:jc w:val="both"/>
        <w:rPr>
          <w:rFonts w:cstheme="minorHAnsi"/>
          <w:iCs/>
          <w:sz w:val="26"/>
          <w:szCs w:val="26"/>
        </w:rPr>
      </w:pPr>
      <w:r>
        <w:rPr>
          <w:rFonts w:cstheme="minorHAnsi"/>
          <w:iCs/>
          <w:sz w:val="26"/>
          <w:szCs w:val="26"/>
        </w:rPr>
        <w:t>Senhor Presidente;</w:t>
      </w:r>
    </w:p>
    <w:p w:rsidR="00602E5B" w:rsidRDefault="00602E5B" w:rsidP="00602E5B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602E5B" w:rsidRDefault="00602E5B" w:rsidP="00602E5B">
      <w:pPr>
        <w:rPr>
          <w:rFonts w:cstheme="minorHAnsi"/>
          <w:sz w:val="24"/>
        </w:rPr>
      </w:pPr>
    </w:p>
    <w:p w:rsidR="00602E5B" w:rsidRDefault="00602E5B" w:rsidP="00602E5B">
      <w:pPr>
        <w:rPr>
          <w:rFonts w:cstheme="minorHAnsi"/>
          <w:sz w:val="26"/>
          <w:szCs w:val="26"/>
        </w:rPr>
      </w:pPr>
    </w:p>
    <w:p w:rsidR="00602E5B" w:rsidRDefault="00602E5B" w:rsidP="00602E5B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 presente, na forma facultada no Regimento Interno, art. 114, tem a honra de propor a seguinte indicação ao Poder Executivo:</w:t>
      </w:r>
    </w:p>
    <w:p w:rsidR="000009B9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                               </w:t>
      </w:r>
      <w:r w:rsidR="00602E5B">
        <w:rPr>
          <w:rFonts w:asciiTheme="minorHAnsi" w:hAnsiTheme="minorHAnsi" w:cstheme="minorHAnsi"/>
          <w:b w:val="0"/>
          <w:i w:val="0"/>
          <w:sz w:val="26"/>
          <w:szCs w:val="26"/>
        </w:rPr>
        <w:t>Que o Senhor Prefeito do Município entre em entendimento com a Secretaria competente, no sentido de que notifique o proprietário para que tome providências quanto à limpeza do terreno localizado Rua Cambaxirra 335, Vila Araponguinha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. </w:t>
      </w:r>
    </w:p>
    <w:p w:rsidR="00602E5B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                               O</w:t>
      </w:r>
      <w:r w:rsidR="00F3733C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terreno está abandonado há mais de um ano e o local se tornou criadouro animais peçonhentos, tais como: ratos, baratas, escorpião e lagarto circula o local.  </w:t>
      </w:r>
    </w:p>
    <w:p w:rsidR="00F3733C" w:rsidRDefault="00602E5B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theme="minorHAnsi"/>
          <w:b w:val="0"/>
          <w:i w:val="0"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</w:t>
      </w:r>
      <w:r w:rsidR="00F3733C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                                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>Justifica-se a indicação porque munípes procurara</w:t>
      </w:r>
      <w:r w:rsidR="000009B9">
        <w:rPr>
          <w:rFonts w:asciiTheme="minorHAnsi" w:hAnsiTheme="minorHAnsi" w:cstheme="minorHAnsi"/>
          <w:b w:val="0"/>
          <w:i w:val="0"/>
          <w:sz w:val="26"/>
          <w:szCs w:val="26"/>
        </w:rPr>
        <w:t>m este vereador cobrando providê</w:t>
      </w:r>
      <w:r>
        <w:rPr>
          <w:rFonts w:asciiTheme="minorHAnsi" w:hAnsiTheme="minorHAnsi" w:cstheme="minorHAnsi"/>
          <w:b w:val="0"/>
          <w:i w:val="0"/>
          <w:sz w:val="26"/>
          <w:szCs w:val="26"/>
        </w:rPr>
        <w:t>ncias no sentido de proceder à limpeza e roçagem do mato do terreno acima mencionado, pois há</w:t>
      </w:r>
      <w:r w:rsidR="00F3733C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mais de um ano, o terreno está abandonado e os bichos e insetos acima mencionado tem invadido as residências </w:t>
      </w:r>
      <w:r w:rsidR="00DA1ACF">
        <w:rPr>
          <w:rFonts w:asciiTheme="minorHAnsi" w:hAnsiTheme="minorHAnsi" w:cstheme="minorHAnsi"/>
          <w:b w:val="0"/>
          <w:i w:val="0"/>
          <w:sz w:val="26"/>
          <w:szCs w:val="26"/>
        </w:rPr>
        <w:t>entorno do terreno citado.</w:t>
      </w:r>
    </w:p>
    <w:p w:rsidR="000009B9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                                   </w:t>
      </w:r>
      <w:r w:rsidR="00602E5B">
        <w:rPr>
          <w:rFonts w:asciiTheme="minorHAnsi" w:hAnsiTheme="minorHAnsi" w:cstheme="minorHAnsi"/>
          <w:b w:val="0"/>
          <w:i w:val="0"/>
          <w:sz w:val="26"/>
          <w:szCs w:val="26"/>
        </w:rPr>
        <w:t xml:space="preserve"> </w:t>
      </w:r>
      <w:r w:rsidR="00602E5B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Há necessidade da limpeza afim de garantir a segurança e o bem-estar dos moradores que residem no local, tendo em vista que o morador ao lado do terreno</w:t>
      </w:r>
      <w:r w:rsidR="00DA1AC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reclama que os insetos e animais estão se alimentado dos mantimentos das residências. </w:t>
      </w:r>
    </w:p>
    <w:p w:rsidR="000009B9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                                  </w:t>
      </w:r>
      <w:r w:rsidR="00DA1AC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No mesmo 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local ao lado do terreno, </w:t>
      </w:r>
      <w:r w:rsidR="00DA1ACF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>tem uma árvore de 6 metros de altura que está preste a cair nas residências, causando pânico e insegurança aos moradores locais</w:t>
      </w: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. </w:t>
      </w:r>
    </w:p>
    <w:p w:rsidR="0034182B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lastRenderedPageBreak/>
        <w:t xml:space="preserve">                                 </w:t>
      </w:r>
    </w:p>
    <w:p w:rsidR="0034182B" w:rsidRDefault="0034182B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</w:p>
    <w:p w:rsidR="00DA1ACF" w:rsidRDefault="0034182B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</w:pPr>
      <w:r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              </w:t>
      </w:r>
      <w:r w:rsidR="000009B9">
        <w:rPr>
          <w:rFonts w:asciiTheme="minorHAnsi" w:hAnsiTheme="minorHAnsi" w:cs="Calibri"/>
          <w:b w:val="0"/>
          <w:bCs/>
          <w:i w:val="0"/>
          <w:iCs/>
          <w:sz w:val="26"/>
          <w:szCs w:val="26"/>
        </w:rPr>
        <w:t xml:space="preserve"> Os munícipes pedem uma solução urgente já que não tem acesso ao proprietário do terreno </w:t>
      </w:r>
    </w:p>
    <w:p w:rsidR="00602E5B" w:rsidRDefault="00602E5B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  <w:r>
        <w:rPr>
          <w:rFonts w:ascii="Calibri" w:hAnsi="Calibri" w:cs="Calibri"/>
          <w:b w:val="0"/>
          <w:bCs/>
          <w:i w:val="0"/>
          <w:iCs/>
          <w:sz w:val="24"/>
        </w:rPr>
        <w:t xml:space="preserve"> </w:t>
      </w:r>
    </w:p>
    <w:p w:rsidR="000009B9" w:rsidRDefault="000009B9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B0ECE" w:rsidRDefault="006B0ECE" w:rsidP="00602E5B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ascii="Calibri" w:hAnsi="Calibri" w:cs="Calibri"/>
          <w:b w:val="0"/>
          <w:bCs/>
          <w:i w:val="0"/>
          <w:iCs/>
          <w:sz w:val="24"/>
        </w:rPr>
      </w:pPr>
    </w:p>
    <w:p w:rsidR="00602E5B" w:rsidRDefault="00602E5B" w:rsidP="00602E5B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602E5B" w:rsidRDefault="00602E5B" w:rsidP="00602E5B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602E5B" w:rsidRDefault="006B0ECE" w:rsidP="00602E5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Arapongas, 29</w:t>
      </w:r>
      <w:r w:rsidR="00602E5B">
        <w:rPr>
          <w:rFonts w:asciiTheme="minorHAnsi" w:hAnsiTheme="minorHAnsi" w:cstheme="minorHAnsi"/>
          <w:i w:val="0"/>
          <w:sz w:val="26"/>
          <w:szCs w:val="26"/>
        </w:rPr>
        <w:t xml:space="preserve"> de janeiro de 2021.</w:t>
      </w:r>
    </w:p>
    <w:p w:rsidR="00602E5B" w:rsidRDefault="00602E5B" w:rsidP="00602E5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6B0ECE" w:rsidRDefault="006B0ECE" w:rsidP="00602E5B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6B0ECE" w:rsidRDefault="006B0ECE" w:rsidP="00602E5B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</w:p>
    <w:p w:rsidR="00602E5B" w:rsidRDefault="006B0ECE" w:rsidP="006B0ECE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                            </w:t>
      </w:r>
      <w:r w:rsidR="00602E5B">
        <w:rPr>
          <w:rFonts w:asciiTheme="minorHAnsi" w:hAnsiTheme="minorHAnsi" w:cstheme="minorHAnsi"/>
          <w:i w:val="0"/>
          <w:sz w:val="26"/>
          <w:szCs w:val="26"/>
        </w:rPr>
        <w:t>Milton Aparecido Xavier</w:t>
      </w:r>
    </w:p>
    <w:p w:rsidR="00602E5B" w:rsidRDefault="006B0ECE" w:rsidP="006B0ECE">
      <w:pPr>
        <w:pStyle w:val="Recuodecorpodetexto"/>
        <w:ind w:left="-720"/>
        <w:jc w:val="center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    </w:t>
      </w:r>
      <w:r w:rsidR="00602E5B">
        <w:rPr>
          <w:rFonts w:asciiTheme="minorHAnsi" w:hAnsiTheme="minorHAnsi" w:cstheme="minorHAnsi"/>
          <w:i w:val="0"/>
          <w:sz w:val="26"/>
          <w:szCs w:val="26"/>
        </w:rPr>
        <w:t>Vereador</w:t>
      </w:r>
    </w:p>
    <w:p w:rsidR="00602E5B" w:rsidRDefault="00602E5B" w:rsidP="006B0ECE">
      <w:pPr>
        <w:jc w:val="center"/>
      </w:pPr>
    </w:p>
    <w:p w:rsidR="00AF78C6" w:rsidRPr="00253092" w:rsidRDefault="00AF78C6" w:rsidP="00253092">
      <w:bookmarkStart w:id="0" w:name="_GoBack"/>
      <w:bookmarkEnd w:id="0"/>
    </w:p>
    <w:sectPr w:rsidR="00AF78C6" w:rsidRPr="002530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A"/>
    <w:rsid w:val="000009B9"/>
    <w:rsid w:val="00253092"/>
    <w:rsid w:val="0034182B"/>
    <w:rsid w:val="004926DA"/>
    <w:rsid w:val="00492D07"/>
    <w:rsid w:val="00602E5B"/>
    <w:rsid w:val="006B0ECE"/>
    <w:rsid w:val="007F0526"/>
    <w:rsid w:val="00AF78C6"/>
    <w:rsid w:val="00DA1ACF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484F-4AE2-41CA-B2CA-40794FAF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DA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926DA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926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4926DA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4926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8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82B"/>
    <w:rPr>
      <w:rFonts w:ascii="Segoe UI" w:eastAsia="Times New Roman" w:hAnsi="Segoe UI" w:cs="Segoe UI"/>
      <w:b/>
      <w:i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2021-01-29T11:45:00Z</cp:lastPrinted>
  <dcterms:created xsi:type="dcterms:W3CDTF">2021-01-28T12:11:00Z</dcterms:created>
  <dcterms:modified xsi:type="dcterms:W3CDTF">2021-01-29T11:46:00Z</dcterms:modified>
</cp:coreProperties>
</file>